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77" w:rsidRPr="004246CE" w:rsidRDefault="00CE4A77" w:rsidP="00CE4A7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4246CE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Информационный бюллетень о состоянии </w:t>
      </w:r>
    </w:p>
    <w:p w:rsidR="00CE4A77" w:rsidRPr="004246CE" w:rsidRDefault="00CE4A77" w:rsidP="00CE4A7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4246CE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детского дорожно - транспортного травматизма </w:t>
      </w:r>
    </w:p>
    <w:p w:rsidR="00CE4A77" w:rsidRPr="004246CE" w:rsidRDefault="00CE4A77" w:rsidP="00CE4A7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>за  2 месяца</w:t>
      </w:r>
      <w:r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  2026</w:t>
      </w:r>
      <w:r w:rsidRPr="004246CE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  года.      </w:t>
      </w:r>
    </w:p>
    <w:p w:rsidR="00CE4A77" w:rsidRDefault="00CE4A77" w:rsidP="00CE4A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E4A77" w:rsidRPr="003A7C5F" w:rsidRDefault="00CE4A77" w:rsidP="00CE4A77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3A7C5F">
        <w:rPr>
          <w:rFonts w:ascii="PT Astra Serif" w:eastAsia="Times New Roman" w:hAnsi="PT Astra Serif" w:cs="Times New Roman"/>
          <w:sz w:val="32"/>
          <w:szCs w:val="32"/>
          <w:lang w:eastAsia="ru-RU"/>
        </w:rPr>
        <w:t>На территории Серовского, Сосьвинского и Гаринского муниципальных округов</w:t>
      </w:r>
      <w:r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за 2 месяца</w:t>
      </w:r>
      <w:r w:rsidRPr="003A7C5F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2026 года ДТП с участием детей НЕ ЗАРЕГИСТРИРОВАНО </w:t>
      </w:r>
      <w:r w:rsidRPr="003A7C5F">
        <w:rPr>
          <w:rFonts w:ascii="PT Astra Serif" w:eastAsia="Times New Roman" w:hAnsi="PT Astra Serif" w:cs="Times New Roman"/>
          <w:sz w:val="32"/>
          <w:szCs w:val="32"/>
          <w:lang w:eastAsia="ru-RU"/>
        </w:rPr>
        <w:t>(за аналогичный период прошлого года – 0 ДТП).</w:t>
      </w:r>
    </w:p>
    <w:p w:rsidR="00CE4A77" w:rsidRDefault="00CE4A77" w:rsidP="00CE4A77">
      <w:pPr>
        <w:shd w:val="clear" w:color="auto" w:fill="FFFFFF"/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E4A77" w:rsidRDefault="00CE4A77" w:rsidP="00CE4A77">
      <w:pPr>
        <w:shd w:val="clear" w:color="auto" w:fill="FFFFFF"/>
        <w:spacing w:after="0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246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Госавтоинспекция города Серова напоминает</w:t>
      </w:r>
      <w:r w:rsidRPr="004246CE">
        <w:rPr>
          <w:rFonts w:ascii="PT Astra Serif" w:eastAsia="Calibri" w:hAnsi="PT Astra Serif" w:cs="Times New Roman"/>
          <w:b/>
          <w:sz w:val="28"/>
          <w:szCs w:val="28"/>
        </w:rPr>
        <w:t xml:space="preserve"> водителям транспортных средств соблюдать скоростной режим, особенно на загородных трассах,  учитывать погодные и дорожные условия, проявлять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4246CE">
        <w:rPr>
          <w:rFonts w:ascii="PT Astra Serif" w:eastAsia="Calibri" w:hAnsi="PT Astra Serif" w:cs="Times New Roman"/>
          <w:b/>
          <w:sz w:val="28"/>
          <w:szCs w:val="28"/>
        </w:rPr>
        <w:t xml:space="preserve"> внимательность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4246CE">
        <w:rPr>
          <w:rFonts w:ascii="PT Astra Serif" w:eastAsia="Calibri" w:hAnsi="PT Astra Serif" w:cs="Times New Roman"/>
          <w:b/>
          <w:sz w:val="28"/>
          <w:szCs w:val="28"/>
        </w:rPr>
        <w:t>при управлении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4246CE">
        <w:rPr>
          <w:rFonts w:ascii="PT Astra Serif" w:eastAsia="Calibri" w:hAnsi="PT Astra Serif" w:cs="Times New Roman"/>
          <w:b/>
          <w:sz w:val="28"/>
          <w:szCs w:val="28"/>
        </w:rPr>
        <w:t xml:space="preserve"> транспортным средством и контролировать обстановку на дороге. </w:t>
      </w:r>
    </w:p>
    <w:p w:rsidR="00CE4A77" w:rsidRPr="004246CE" w:rsidRDefault="00CE4A77" w:rsidP="00CE4A77">
      <w:pPr>
        <w:shd w:val="clear" w:color="auto" w:fill="FFFFFF"/>
        <w:spacing w:after="0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Пешеходам, </w:t>
      </w:r>
      <w:r w:rsidRPr="004246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необходимо переходить проезжую часть дороги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Также нужно избегать ситуаций закрытого обзора, опасно выходить на дорогу из-за стоящ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их автомобилей, валов снега. При переходе дороги отказаться</w:t>
      </w:r>
      <w:r w:rsidRPr="004246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 использования  наушников и мобильных  телефонов, а также необходимо с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нять </w:t>
      </w:r>
      <w:r w:rsidRPr="004246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капюшоны, ограничивающие обзор. Всем пешеходам нужно обязательно иметь на своей одежде световозвращающие элементы, независимо от времени суток и года. Школьникам начального звена необходимо передвигаться строго по утвержденному маршруту «дом-школа-дом», соблюдая максимальную осторожность и дисциплину. </w:t>
      </w:r>
    </w:p>
    <w:p w:rsidR="00CE4A77" w:rsidRPr="00CE4A77" w:rsidRDefault="00CE4A77" w:rsidP="00CE4A77">
      <w:pPr>
        <w:spacing w:after="0" w:line="240" w:lineRule="auto"/>
        <w:ind w:firstLine="141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tab/>
      </w:r>
      <w:r>
        <w:br/>
      </w:r>
      <w:r>
        <w:br/>
      </w:r>
      <w:r w:rsidRPr="00CE4A7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Отдел Госавтоинспекции МО МВД России «Серовский».</w:t>
      </w:r>
    </w:p>
    <w:p w:rsidR="00ED6D4E" w:rsidRDefault="00ED6D4E" w:rsidP="00CE4A77">
      <w:pPr>
        <w:tabs>
          <w:tab w:val="left" w:pos="2385"/>
        </w:tabs>
      </w:pPr>
      <w:bookmarkStart w:id="0" w:name="_GoBack"/>
      <w:bookmarkEnd w:id="0"/>
    </w:p>
    <w:sectPr w:rsidR="00ED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BC"/>
    <w:rsid w:val="003D67BC"/>
    <w:rsid w:val="00CE4A77"/>
    <w:rsid w:val="00E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2026-03-03T09:36:00Z</dcterms:created>
  <dcterms:modified xsi:type="dcterms:W3CDTF">2026-03-03T09:38:00Z</dcterms:modified>
</cp:coreProperties>
</file>